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5F2" w:rsidRPr="003F7790" w:rsidRDefault="005915F2" w:rsidP="0052065E">
      <w:pPr>
        <w:spacing w:line="252" w:lineRule="auto"/>
        <w:ind w:left="-284" w:firstLine="426"/>
        <w:jc w:val="center"/>
        <w:rPr>
          <w:rFonts w:ascii="GeoEDumba" w:eastAsia="Times New Roman" w:hAnsi="GeoEDumba"/>
          <w:b/>
          <w:sz w:val="28"/>
          <w:szCs w:val="28"/>
          <w:lang w:val="en-US" w:eastAsia="en-US"/>
        </w:rPr>
      </w:pPr>
      <w:proofErr w:type="spellStart"/>
      <w:proofErr w:type="gramStart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>saqarTvelos</w:t>
      </w:r>
      <w:proofErr w:type="spellEnd"/>
      <w:proofErr w:type="gramEnd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 xml:space="preserve"> premier-</w:t>
      </w:r>
      <w:proofErr w:type="spellStart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>ministrTan</w:t>
      </w:r>
      <w:proofErr w:type="spellEnd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 xml:space="preserve"> baton</w:t>
      </w:r>
      <w:r>
        <w:rPr>
          <w:rFonts w:ascii="AcadMtavr" w:eastAsia="Times New Roman" w:hAnsi="AcadMtavr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AcadMtavr" w:eastAsia="Times New Roman" w:hAnsi="AcadMtavr"/>
          <w:b/>
          <w:sz w:val="28"/>
          <w:szCs w:val="28"/>
          <w:lang w:val="en-US" w:eastAsia="en-US"/>
        </w:rPr>
        <w:t>giorgi</w:t>
      </w:r>
      <w:proofErr w:type="spellEnd"/>
      <w:r>
        <w:rPr>
          <w:rFonts w:ascii="AcadMtavr" w:eastAsia="Times New Roman" w:hAnsi="AcadMtavr"/>
          <w:b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AcadMtavr" w:eastAsia="Times New Roman" w:hAnsi="AcadMtavr"/>
          <w:b/>
          <w:sz w:val="28"/>
          <w:szCs w:val="28"/>
          <w:lang w:val="en-US" w:eastAsia="en-US"/>
        </w:rPr>
        <w:t>kvirikaSvilTan</w:t>
      </w:r>
      <w:proofErr w:type="spellEnd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 xml:space="preserve"> </w:t>
      </w:r>
    </w:p>
    <w:p w:rsidR="005915F2" w:rsidRPr="009B0866" w:rsidRDefault="005915F2" w:rsidP="005915F2">
      <w:pPr>
        <w:spacing w:line="252" w:lineRule="auto"/>
        <w:jc w:val="center"/>
        <w:rPr>
          <w:rFonts w:ascii="AcadMtavr" w:eastAsia="Times New Roman" w:hAnsi="AcadMtavr"/>
          <w:b/>
          <w:sz w:val="28"/>
          <w:szCs w:val="28"/>
          <w:lang w:val="en-US" w:eastAsia="en-US"/>
        </w:rPr>
      </w:pPr>
      <w:proofErr w:type="spellStart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>Sexvedraze</w:t>
      </w:r>
      <w:proofErr w:type="spellEnd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 xml:space="preserve"> </w:t>
      </w:r>
      <w:proofErr w:type="spellStart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>damswre</w:t>
      </w:r>
      <w:proofErr w:type="spellEnd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 xml:space="preserve"> </w:t>
      </w:r>
      <w:proofErr w:type="spellStart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>pirTa</w:t>
      </w:r>
      <w:proofErr w:type="spellEnd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 xml:space="preserve"> </w:t>
      </w:r>
      <w:proofErr w:type="spellStart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>sia</w:t>
      </w:r>
      <w:proofErr w:type="spellEnd"/>
      <w:r w:rsidRPr="009B0866">
        <w:rPr>
          <w:rFonts w:ascii="AcadMtavr" w:eastAsia="Times New Roman" w:hAnsi="AcadMtavr"/>
          <w:b/>
          <w:sz w:val="28"/>
          <w:szCs w:val="28"/>
          <w:lang w:val="en-US" w:eastAsia="en-US"/>
        </w:rPr>
        <w:t>:</w:t>
      </w:r>
    </w:p>
    <w:p w:rsidR="005915F2" w:rsidRPr="009B0866" w:rsidRDefault="005915F2" w:rsidP="005915F2">
      <w:pPr>
        <w:ind w:left="720" w:firstLine="270"/>
        <w:jc w:val="both"/>
        <w:rPr>
          <w:rFonts w:ascii="Sylfaen" w:eastAsia="Times New Roman" w:hAnsi="Sylfaen"/>
          <w:b/>
          <w:sz w:val="24"/>
          <w:szCs w:val="24"/>
          <w:lang w:val="en-US" w:eastAsia="en-US"/>
        </w:rPr>
      </w:pPr>
    </w:p>
    <w:p w:rsidR="005915F2" w:rsidRPr="009B0866" w:rsidRDefault="005915F2" w:rsidP="005915F2">
      <w:pPr>
        <w:jc w:val="both"/>
        <w:rPr>
          <w:rFonts w:ascii="Sylfaen" w:eastAsia="Times New Roman" w:hAnsi="Sylfaen"/>
          <w:b/>
          <w:sz w:val="24"/>
          <w:szCs w:val="24"/>
          <w:lang w:val="en-US" w:eastAsia="en-US"/>
        </w:rPr>
      </w:pPr>
    </w:p>
    <w:p w:rsidR="005915F2" w:rsidRPr="00A3057E" w:rsidRDefault="005915F2" w:rsidP="005915F2">
      <w:pPr>
        <w:ind w:left="720" w:firstLine="270"/>
        <w:jc w:val="center"/>
        <w:rPr>
          <w:rFonts w:ascii="Sylfaen" w:eastAsia="Times New Roman" w:hAnsi="Sylfaen"/>
          <w:b/>
          <w:sz w:val="24"/>
          <w:szCs w:val="24"/>
          <w:lang w:eastAsia="en-US"/>
        </w:rPr>
      </w:pPr>
      <w:r>
        <w:rPr>
          <w:rFonts w:ascii="Sylfaen" w:eastAsia="Times New Roman" w:hAnsi="Sylfaen"/>
          <w:b/>
          <w:sz w:val="24"/>
          <w:szCs w:val="24"/>
          <w:lang w:val="en-US" w:eastAsia="en-US"/>
        </w:rPr>
        <w:t>2018</w:t>
      </w:r>
      <w:r w:rsidRPr="009B0866">
        <w:rPr>
          <w:rFonts w:ascii="Sylfaen" w:eastAsia="Times New Roman" w:hAnsi="Sylfaen"/>
          <w:b/>
          <w:sz w:val="24"/>
          <w:szCs w:val="24"/>
          <w:lang w:val="en-US" w:eastAsia="en-US"/>
        </w:rPr>
        <w:t xml:space="preserve"> </w:t>
      </w:r>
      <w:r w:rsidR="007F614C">
        <w:rPr>
          <w:rFonts w:ascii="Sylfaen" w:eastAsia="Times New Roman" w:hAnsi="Sylfaen"/>
          <w:b/>
          <w:sz w:val="24"/>
          <w:szCs w:val="24"/>
          <w:lang w:eastAsia="en-US"/>
        </w:rPr>
        <w:t>წლის 23 მარტი</w:t>
      </w:r>
    </w:p>
    <w:p w:rsidR="005915F2" w:rsidRPr="009B0866" w:rsidRDefault="007F614C" w:rsidP="005915F2">
      <w:pPr>
        <w:ind w:left="720" w:firstLine="270"/>
        <w:jc w:val="center"/>
        <w:rPr>
          <w:rFonts w:ascii="Sylfaen" w:eastAsia="Times New Roman" w:hAnsi="Sylfaen"/>
          <w:b/>
          <w:sz w:val="24"/>
          <w:szCs w:val="24"/>
          <w:lang w:eastAsia="en-US"/>
        </w:rPr>
      </w:pPr>
      <w:r>
        <w:rPr>
          <w:rFonts w:ascii="Sylfaen" w:eastAsia="Times New Roman" w:hAnsi="Sylfaen"/>
          <w:b/>
          <w:sz w:val="24"/>
          <w:szCs w:val="24"/>
          <w:lang w:eastAsia="en-US"/>
        </w:rPr>
        <w:t>12.20</w:t>
      </w:r>
      <w:r w:rsidR="005915F2" w:rsidRPr="009B0866">
        <w:rPr>
          <w:rFonts w:ascii="Sylfaen" w:eastAsia="Times New Roman" w:hAnsi="Sylfaen"/>
          <w:b/>
          <w:sz w:val="24"/>
          <w:szCs w:val="24"/>
          <w:lang w:eastAsia="en-US"/>
        </w:rPr>
        <w:t xml:space="preserve"> საათი</w:t>
      </w:r>
    </w:p>
    <w:p w:rsidR="005915F2" w:rsidRDefault="005915F2" w:rsidP="005915F2">
      <w:pPr>
        <w:shd w:val="clear" w:color="auto" w:fill="FFFFFF"/>
        <w:spacing w:line="360" w:lineRule="auto"/>
        <w:rPr>
          <w:rFonts w:asciiTheme="minorHAnsi" w:eastAsia="Times New Roman" w:hAnsiTheme="minorHAnsi" w:cs="Arial"/>
          <w:b/>
          <w:i/>
          <w:color w:val="222222"/>
          <w:u w:val="single"/>
        </w:rPr>
      </w:pPr>
    </w:p>
    <w:p w:rsidR="0052065E" w:rsidRDefault="005915F2" w:rsidP="006D29AA">
      <w:pPr>
        <w:shd w:val="clear" w:color="auto" w:fill="FFFFFF"/>
        <w:spacing w:line="360" w:lineRule="auto"/>
        <w:ind w:left="426" w:firstLine="283"/>
        <w:rPr>
          <w:rFonts w:asciiTheme="minorHAnsi" w:eastAsia="Times New Roman" w:hAnsiTheme="minorHAnsi" w:cs="Arial"/>
          <w:b/>
          <w:i/>
          <w:color w:val="222222"/>
          <w:u w:val="single"/>
        </w:rPr>
      </w:pPr>
      <w:r w:rsidRPr="00CD1B53">
        <w:rPr>
          <w:rFonts w:asciiTheme="minorHAnsi" w:eastAsia="Times New Roman" w:hAnsiTheme="minorHAnsi" w:cs="Arial"/>
          <w:b/>
          <w:i/>
          <w:color w:val="222222"/>
          <w:u w:val="single"/>
        </w:rPr>
        <w:t>სტუმართა მხრიდან:</w:t>
      </w:r>
    </w:p>
    <w:p w:rsidR="0052065E" w:rsidRPr="00541B59" w:rsidRDefault="0052065E" w:rsidP="00D33DF1">
      <w:pPr>
        <w:pStyle w:val="ListParagraph"/>
        <w:numPr>
          <w:ilvl w:val="0"/>
          <w:numId w:val="3"/>
        </w:numPr>
        <w:spacing w:after="120" w:line="360" w:lineRule="auto"/>
        <w:ind w:left="714" w:hanging="357"/>
        <w:rPr>
          <w:bCs/>
          <w:sz w:val="32"/>
          <w:szCs w:val="32"/>
        </w:rPr>
      </w:pPr>
      <w:r w:rsidRPr="00541B59">
        <w:rPr>
          <w:rFonts w:asciiTheme="minorHAnsi" w:hAnsiTheme="minorHAnsi" w:cs="Arial"/>
          <w:b/>
          <w:color w:val="222222"/>
        </w:rPr>
        <w:t>ბ-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ნი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ალექსანდრე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ლუკაშენკო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r w:rsidR="00E61657" w:rsidRPr="00541B59">
        <w:rPr>
          <w:rFonts w:asciiTheme="minorHAnsi" w:hAnsiTheme="minorHAnsi" w:cs="Arial"/>
          <w:b/>
          <w:color w:val="222222"/>
          <w:lang w:val="ka-GE"/>
        </w:rPr>
        <w:t>(</w:t>
      </w:r>
      <w:proofErr w:type="spellStart"/>
      <w:r w:rsidR="00541B59" w:rsidRPr="00541B59">
        <w:rPr>
          <w:bCs/>
        </w:rPr>
        <w:t>Лукашенко</w:t>
      </w:r>
      <w:proofErr w:type="spellEnd"/>
      <w:r w:rsidR="00541B59" w:rsidRPr="00541B59">
        <w:rPr>
          <w:bCs/>
        </w:rPr>
        <w:t xml:space="preserve"> </w:t>
      </w:r>
      <w:proofErr w:type="spellStart"/>
      <w:r w:rsidR="00541B59" w:rsidRPr="00541B59">
        <w:rPr>
          <w:bCs/>
          <w:sz w:val="22"/>
          <w:szCs w:val="22"/>
        </w:rPr>
        <w:t>Александр</w:t>
      </w:r>
      <w:proofErr w:type="spellEnd"/>
      <w:r w:rsidR="00541B59" w:rsidRPr="00541B59">
        <w:rPr>
          <w:bCs/>
          <w:sz w:val="22"/>
          <w:szCs w:val="22"/>
        </w:rPr>
        <w:t xml:space="preserve"> </w:t>
      </w:r>
      <w:proofErr w:type="spellStart"/>
      <w:r w:rsidR="00541B59" w:rsidRPr="00541B59">
        <w:rPr>
          <w:bCs/>
          <w:sz w:val="22"/>
          <w:szCs w:val="22"/>
        </w:rPr>
        <w:t>Григорьевич</w:t>
      </w:r>
      <w:proofErr w:type="spellEnd"/>
      <w:r w:rsidR="006D29AA">
        <w:rPr>
          <w:bCs/>
          <w:sz w:val="22"/>
          <w:szCs w:val="22"/>
        </w:rPr>
        <w:t xml:space="preserve"> </w:t>
      </w:r>
      <w:r w:rsidR="00541B59" w:rsidRPr="00541B59">
        <w:rPr>
          <w:bCs/>
          <w:sz w:val="22"/>
          <w:szCs w:val="22"/>
        </w:rPr>
        <w:t>)</w:t>
      </w:r>
      <w:r w:rsidR="00541B59" w:rsidRPr="00541B59">
        <w:rPr>
          <w:bCs/>
        </w:rPr>
        <w:t xml:space="preserve">- </w:t>
      </w:r>
      <w:r w:rsidR="00541B59"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="002568E0">
        <w:rPr>
          <w:rFonts w:asciiTheme="minorHAnsi" w:hAnsiTheme="minorHAnsi" w:cs="Arial"/>
          <w:color w:val="222222"/>
        </w:rPr>
        <w:t>ბელა</w:t>
      </w:r>
      <w:r w:rsidR="00541B59" w:rsidRPr="00541B59">
        <w:rPr>
          <w:rFonts w:asciiTheme="minorHAnsi" w:hAnsiTheme="minorHAnsi" w:cs="Arial"/>
          <w:color w:val="222222"/>
        </w:rPr>
        <w:t>რუსის</w:t>
      </w:r>
      <w:proofErr w:type="spellEnd"/>
      <w:r w:rsidR="00541B59"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="00541B59" w:rsidRPr="00541B59">
        <w:rPr>
          <w:rFonts w:asciiTheme="minorHAnsi" w:hAnsiTheme="minorHAnsi" w:cs="Arial"/>
          <w:color w:val="222222"/>
        </w:rPr>
        <w:t>რესპუბლიკის</w:t>
      </w:r>
      <w:proofErr w:type="spellEnd"/>
      <w:r w:rsidR="00541B59"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="00541B59" w:rsidRPr="00541B59">
        <w:rPr>
          <w:rFonts w:asciiTheme="minorHAnsi" w:hAnsiTheme="minorHAnsi" w:cs="Arial"/>
          <w:color w:val="222222"/>
        </w:rPr>
        <w:t>პრეზიდენტი</w:t>
      </w:r>
      <w:proofErr w:type="spellEnd"/>
    </w:p>
    <w:p w:rsidR="0078462A" w:rsidRPr="0078462A" w:rsidRDefault="0052065E" w:rsidP="00DF78BD">
      <w:pPr>
        <w:pStyle w:val="ListParagraph"/>
        <w:numPr>
          <w:ilvl w:val="0"/>
          <w:numId w:val="3"/>
        </w:numPr>
        <w:spacing w:after="120" w:line="360" w:lineRule="auto"/>
        <w:ind w:left="714" w:hanging="357"/>
        <w:rPr>
          <w:sz w:val="32"/>
          <w:szCs w:val="32"/>
        </w:rPr>
      </w:pPr>
      <w:r w:rsidRPr="0078462A">
        <w:rPr>
          <w:rFonts w:asciiTheme="minorHAnsi" w:hAnsiTheme="minorHAnsi" w:cs="Arial"/>
          <w:b/>
          <w:color w:val="222222"/>
        </w:rPr>
        <w:t>ბ-</w:t>
      </w:r>
      <w:proofErr w:type="spellStart"/>
      <w:r w:rsidRPr="0078462A">
        <w:rPr>
          <w:rFonts w:asciiTheme="minorHAnsi" w:hAnsiTheme="minorHAnsi" w:cs="Arial"/>
          <w:b/>
          <w:color w:val="222222"/>
        </w:rPr>
        <w:t>ნი</w:t>
      </w:r>
      <w:proofErr w:type="spellEnd"/>
      <w:r w:rsidRPr="0078462A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b/>
          <w:color w:val="222222"/>
        </w:rPr>
        <w:t>მიხაილ</w:t>
      </w:r>
      <w:proofErr w:type="spellEnd"/>
      <w:r w:rsidRPr="0078462A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b/>
          <w:color w:val="222222"/>
        </w:rPr>
        <w:t>რუსი</w:t>
      </w:r>
      <w:proofErr w:type="spellEnd"/>
      <w:r w:rsidR="00541B59" w:rsidRPr="0078462A">
        <w:rPr>
          <w:rFonts w:asciiTheme="minorHAnsi" w:hAnsiTheme="minorHAnsi" w:cs="Arial"/>
          <w:b/>
          <w:color w:val="222222"/>
        </w:rPr>
        <w:t xml:space="preserve"> (</w:t>
      </w:r>
      <w:proofErr w:type="spellStart"/>
      <w:r w:rsidR="00541B59">
        <w:t>Русый</w:t>
      </w:r>
      <w:proofErr w:type="spellEnd"/>
      <w:r w:rsidR="00541B59">
        <w:t xml:space="preserve"> </w:t>
      </w:r>
      <w:proofErr w:type="spellStart"/>
      <w:r w:rsidR="00541B59" w:rsidRPr="0078462A">
        <w:rPr>
          <w:sz w:val="22"/>
          <w:szCs w:val="22"/>
        </w:rPr>
        <w:t>Михаил</w:t>
      </w:r>
      <w:proofErr w:type="spellEnd"/>
      <w:r w:rsidR="00541B59" w:rsidRPr="0078462A">
        <w:rPr>
          <w:sz w:val="22"/>
          <w:szCs w:val="22"/>
        </w:rPr>
        <w:t xml:space="preserve"> </w:t>
      </w:r>
      <w:proofErr w:type="spellStart"/>
      <w:r w:rsidR="00541B59" w:rsidRPr="0078462A">
        <w:rPr>
          <w:sz w:val="22"/>
          <w:szCs w:val="22"/>
        </w:rPr>
        <w:t>Иванович</w:t>
      </w:r>
      <w:proofErr w:type="spellEnd"/>
      <w:r w:rsidR="00541B59" w:rsidRPr="00541B59">
        <w:t>)</w:t>
      </w:r>
      <w:r w:rsidR="006D29AA">
        <w:t xml:space="preserve"> - </w:t>
      </w:r>
      <w:r w:rsidRPr="0078462A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="000C17D4" w:rsidRPr="0078462A">
        <w:rPr>
          <w:rFonts w:asciiTheme="minorHAnsi" w:hAnsiTheme="minorHAnsi" w:cs="Arial"/>
          <w:color w:val="222222"/>
        </w:rPr>
        <w:t>ბელა</w:t>
      </w:r>
      <w:r w:rsidRPr="0078462A">
        <w:rPr>
          <w:rFonts w:asciiTheme="minorHAnsi" w:hAnsiTheme="minorHAnsi" w:cs="Arial"/>
          <w:color w:val="222222"/>
        </w:rPr>
        <w:t>რუსის</w:t>
      </w:r>
      <w:proofErr w:type="spellEnd"/>
      <w:r w:rsidRPr="0078462A">
        <w:rPr>
          <w:rFonts w:asciiTheme="minorHAnsi" w:hAnsiTheme="minorHAnsi" w:cs="Arial"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color w:val="222222"/>
        </w:rPr>
        <w:t>რესპუბლიკის</w:t>
      </w:r>
      <w:proofErr w:type="spellEnd"/>
      <w:r w:rsidRPr="0078462A">
        <w:rPr>
          <w:rFonts w:asciiTheme="minorHAnsi" w:hAnsiTheme="minorHAnsi" w:cs="Arial"/>
          <w:color w:val="222222"/>
        </w:rPr>
        <w:t xml:space="preserve"> </w:t>
      </w:r>
      <w:r w:rsidR="00A56E9C">
        <w:rPr>
          <w:rFonts w:asciiTheme="minorHAnsi" w:hAnsiTheme="minorHAnsi" w:cs="Arial"/>
          <w:color w:val="222222"/>
          <w:lang w:val="ka-GE"/>
        </w:rPr>
        <w:t xml:space="preserve">ვიცე </w:t>
      </w:r>
      <w:r w:rsidR="00A56E9C">
        <w:rPr>
          <w:rFonts w:asciiTheme="minorHAnsi" w:hAnsiTheme="minorHAnsi"/>
          <w:sz w:val="22"/>
          <w:szCs w:val="22"/>
          <w:lang w:val="ka-GE"/>
        </w:rPr>
        <w:t>პრემიერ-მინისტრი</w:t>
      </w:r>
    </w:p>
    <w:p w:rsidR="0052065E" w:rsidRPr="0078462A" w:rsidRDefault="0052065E" w:rsidP="00DF78BD">
      <w:pPr>
        <w:pStyle w:val="ListParagraph"/>
        <w:numPr>
          <w:ilvl w:val="0"/>
          <w:numId w:val="3"/>
        </w:numPr>
        <w:spacing w:after="120" w:line="360" w:lineRule="auto"/>
        <w:ind w:left="714" w:hanging="357"/>
        <w:rPr>
          <w:sz w:val="32"/>
          <w:szCs w:val="32"/>
        </w:rPr>
      </w:pPr>
      <w:r w:rsidRPr="0078462A">
        <w:rPr>
          <w:rFonts w:asciiTheme="minorHAnsi" w:hAnsiTheme="minorHAnsi" w:cs="Arial"/>
          <w:b/>
          <w:color w:val="222222"/>
        </w:rPr>
        <w:t>ბ-</w:t>
      </w:r>
      <w:proofErr w:type="spellStart"/>
      <w:r w:rsidRPr="0078462A">
        <w:rPr>
          <w:rFonts w:asciiTheme="minorHAnsi" w:hAnsiTheme="minorHAnsi" w:cs="Arial"/>
          <w:b/>
          <w:color w:val="222222"/>
        </w:rPr>
        <w:t>ნი</w:t>
      </w:r>
      <w:proofErr w:type="spellEnd"/>
      <w:r w:rsidRPr="0078462A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b/>
          <w:color w:val="222222"/>
        </w:rPr>
        <w:t>ვადიმირ</w:t>
      </w:r>
      <w:proofErr w:type="spellEnd"/>
      <w:r w:rsidRPr="0078462A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b/>
          <w:color w:val="222222"/>
        </w:rPr>
        <w:t>მაკეი</w:t>
      </w:r>
      <w:proofErr w:type="spellEnd"/>
      <w:r w:rsidR="00541B59" w:rsidRPr="0078462A">
        <w:rPr>
          <w:rFonts w:asciiTheme="minorHAnsi" w:hAnsiTheme="minorHAnsi" w:cs="Arial"/>
          <w:b/>
          <w:color w:val="222222"/>
        </w:rPr>
        <w:t xml:space="preserve"> (</w:t>
      </w:r>
      <w:proofErr w:type="spellStart"/>
      <w:r w:rsidR="00541B59">
        <w:t>Макей</w:t>
      </w:r>
      <w:proofErr w:type="spellEnd"/>
      <w:r w:rsidR="00541B59">
        <w:t xml:space="preserve"> </w:t>
      </w:r>
      <w:proofErr w:type="spellStart"/>
      <w:r w:rsidR="00541B59" w:rsidRPr="0078462A">
        <w:rPr>
          <w:sz w:val="22"/>
          <w:szCs w:val="22"/>
        </w:rPr>
        <w:t>Владимир</w:t>
      </w:r>
      <w:proofErr w:type="spellEnd"/>
      <w:r w:rsidR="00541B59" w:rsidRPr="0078462A">
        <w:rPr>
          <w:sz w:val="22"/>
          <w:szCs w:val="22"/>
        </w:rPr>
        <w:t xml:space="preserve"> </w:t>
      </w:r>
      <w:proofErr w:type="spellStart"/>
      <w:r w:rsidR="00541B59" w:rsidRPr="0078462A">
        <w:rPr>
          <w:sz w:val="22"/>
          <w:szCs w:val="22"/>
        </w:rPr>
        <w:t>Владимирович</w:t>
      </w:r>
      <w:proofErr w:type="spellEnd"/>
      <w:r w:rsidR="00541B59" w:rsidRPr="0078462A">
        <w:rPr>
          <w:sz w:val="22"/>
          <w:szCs w:val="22"/>
        </w:rPr>
        <w:t>)</w:t>
      </w:r>
      <w:r w:rsidR="006D29AA" w:rsidRPr="0078462A">
        <w:rPr>
          <w:sz w:val="22"/>
          <w:szCs w:val="22"/>
        </w:rPr>
        <w:t xml:space="preserve"> - </w:t>
      </w:r>
      <w:r w:rsidRPr="0078462A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="000C17D4" w:rsidRPr="0078462A">
        <w:rPr>
          <w:rFonts w:asciiTheme="minorHAnsi" w:hAnsiTheme="minorHAnsi" w:cs="Arial"/>
          <w:color w:val="222222"/>
        </w:rPr>
        <w:t>ბელა</w:t>
      </w:r>
      <w:r w:rsidRPr="0078462A">
        <w:rPr>
          <w:rFonts w:asciiTheme="minorHAnsi" w:hAnsiTheme="minorHAnsi" w:cs="Arial"/>
          <w:color w:val="222222"/>
        </w:rPr>
        <w:t>რუსის</w:t>
      </w:r>
      <w:proofErr w:type="spellEnd"/>
      <w:r w:rsidRPr="0078462A">
        <w:rPr>
          <w:rFonts w:asciiTheme="minorHAnsi" w:hAnsiTheme="minorHAnsi" w:cs="Arial"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color w:val="222222"/>
        </w:rPr>
        <w:t>რესპუბლიკის</w:t>
      </w:r>
      <w:proofErr w:type="spellEnd"/>
      <w:r w:rsidRPr="0078462A">
        <w:rPr>
          <w:rFonts w:asciiTheme="minorHAnsi" w:hAnsiTheme="minorHAnsi" w:cs="Arial"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color w:val="222222"/>
        </w:rPr>
        <w:t>საგარეო</w:t>
      </w:r>
      <w:proofErr w:type="spellEnd"/>
      <w:r w:rsidRPr="0078462A">
        <w:rPr>
          <w:rFonts w:asciiTheme="minorHAnsi" w:hAnsiTheme="minorHAnsi" w:cs="Arial"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color w:val="222222"/>
        </w:rPr>
        <w:t>საქმეთა</w:t>
      </w:r>
      <w:proofErr w:type="spellEnd"/>
      <w:r w:rsidRPr="0078462A">
        <w:rPr>
          <w:rFonts w:asciiTheme="minorHAnsi" w:hAnsiTheme="minorHAnsi" w:cs="Arial"/>
          <w:color w:val="222222"/>
        </w:rPr>
        <w:t xml:space="preserve"> </w:t>
      </w:r>
      <w:proofErr w:type="spellStart"/>
      <w:r w:rsidRPr="0078462A">
        <w:rPr>
          <w:rFonts w:asciiTheme="minorHAnsi" w:hAnsiTheme="minorHAnsi" w:cs="Arial"/>
          <w:color w:val="222222"/>
        </w:rPr>
        <w:t>მინისტრი</w:t>
      </w:r>
      <w:proofErr w:type="spellEnd"/>
    </w:p>
    <w:p w:rsidR="0052065E" w:rsidRPr="00541B59" w:rsidRDefault="0052065E" w:rsidP="00D33DF1">
      <w:pPr>
        <w:pStyle w:val="ListParagraph"/>
        <w:numPr>
          <w:ilvl w:val="0"/>
          <w:numId w:val="3"/>
        </w:numPr>
        <w:spacing w:after="120" w:line="360" w:lineRule="auto"/>
        <w:ind w:left="714" w:hanging="357"/>
        <w:rPr>
          <w:sz w:val="22"/>
          <w:szCs w:val="22"/>
        </w:rPr>
      </w:pPr>
      <w:r w:rsidRPr="00541B59">
        <w:rPr>
          <w:rFonts w:asciiTheme="minorHAnsi" w:hAnsiTheme="minorHAnsi" w:cs="Arial"/>
          <w:b/>
          <w:color w:val="222222"/>
        </w:rPr>
        <w:t>ბ-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ნი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ვალერი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მალაშკო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r w:rsidR="00541B59" w:rsidRPr="00541B59">
        <w:rPr>
          <w:rFonts w:asciiTheme="minorHAnsi" w:hAnsiTheme="minorHAnsi" w:cs="Arial"/>
          <w:b/>
          <w:color w:val="222222"/>
        </w:rPr>
        <w:t>(</w:t>
      </w:r>
      <w:proofErr w:type="spellStart"/>
      <w:r w:rsidR="00541B59">
        <w:t>Малашко</w:t>
      </w:r>
      <w:proofErr w:type="spellEnd"/>
      <w:r w:rsidR="00541B59">
        <w:t xml:space="preserve"> </w:t>
      </w:r>
      <w:proofErr w:type="spellStart"/>
      <w:r w:rsidR="00541B59" w:rsidRPr="00541B59">
        <w:rPr>
          <w:sz w:val="22"/>
          <w:szCs w:val="22"/>
        </w:rPr>
        <w:t>Валерий</w:t>
      </w:r>
      <w:proofErr w:type="spellEnd"/>
      <w:r w:rsidR="00541B59" w:rsidRPr="00541B59">
        <w:rPr>
          <w:sz w:val="22"/>
          <w:szCs w:val="22"/>
        </w:rPr>
        <w:t xml:space="preserve"> </w:t>
      </w:r>
      <w:proofErr w:type="spellStart"/>
      <w:r w:rsidR="00541B59" w:rsidRPr="00541B59">
        <w:rPr>
          <w:sz w:val="22"/>
          <w:szCs w:val="22"/>
        </w:rPr>
        <w:t>Анатольевич</w:t>
      </w:r>
      <w:proofErr w:type="spellEnd"/>
      <w:r w:rsidR="00541B59" w:rsidRPr="00541B59">
        <w:rPr>
          <w:sz w:val="22"/>
          <w:szCs w:val="22"/>
        </w:rPr>
        <w:t>)</w:t>
      </w:r>
      <w:r w:rsidR="00541B59">
        <w:rPr>
          <w:sz w:val="22"/>
          <w:szCs w:val="22"/>
        </w:rPr>
        <w:t xml:space="preserve"> </w:t>
      </w:r>
      <w:r w:rsidR="006D29AA">
        <w:rPr>
          <w:sz w:val="22"/>
          <w:szCs w:val="22"/>
        </w:rPr>
        <w:t xml:space="preserve"> - </w:t>
      </w:r>
      <w:proofErr w:type="spellStart"/>
      <w:r w:rsidR="000C17D4">
        <w:rPr>
          <w:rFonts w:asciiTheme="minorHAnsi" w:hAnsiTheme="minorHAnsi" w:cs="Arial"/>
          <w:color w:val="222222"/>
        </w:rPr>
        <w:t>ბელა</w:t>
      </w:r>
      <w:r w:rsidRPr="00541B59">
        <w:rPr>
          <w:rFonts w:asciiTheme="minorHAnsi" w:hAnsiTheme="minorHAnsi" w:cs="Arial"/>
          <w:color w:val="222222"/>
        </w:rPr>
        <w:t>რუსის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რესპუბლიკის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ჯანდაცვის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მინისტრი</w:t>
      </w:r>
      <w:proofErr w:type="spellEnd"/>
    </w:p>
    <w:p w:rsidR="00541B59" w:rsidRPr="00D33DF1" w:rsidRDefault="0052065E" w:rsidP="00D33DF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rFonts w:asciiTheme="minorHAnsi" w:hAnsiTheme="minorHAnsi" w:cs="Arial"/>
          <w:b/>
          <w:color w:val="222222"/>
        </w:rPr>
      </w:pPr>
      <w:r w:rsidRPr="00D33DF1">
        <w:rPr>
          <w:rFonts w:asciiTheme="minorHAnsi" w:hAnsiTheme="minorHAnsi" w:cs="Arial"/>
          <w:b/>
          <w:color w:val="222222"/>
        </w:rPr>
        <w:t>ბ-</w:t>
      </w:r>
      <w:proofErr w:type="spellStart"/>
      <w:r w:rsidRPr="00D33DF1">
        <w:rPr>
          <w:rFonts w:asciiTheme="minorHAnsi" w:hAnsiTheme="minorHAnsi" w:cs="Arial"/>
          <w:b/>
          <w:color w:val="222222"/>
        </w:rPr>
        <w:t>ნი</w:t>
      </w:r>
      <w:proofErr w:type="spellEnd"/>
      <w:r w:rsidRPr="00D33DF1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D33DF1">
        <w:rPr>
          <w:rFonts w:asciiTheme="minorHAnsi" w:hAnsiTheme="minorHAnsi" w:cs="Arial"/>
          <w:b/>
          <w:color w:val="222222"/>
        </w:rPr>
        <w:t>იგორ</w:t>
      </w:r>
      <w:proofErr w:type="spellEnd"/>
      <w:r w:rsidRPr="00D33DF1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D33DF1">
        <w:rPr>
          <w:rFonts w:asciiTheme="minorHAnsi" w:hAnsiTheme="minorHAnsi" w:cs="Arial"/>
          <w:b/>
          <w:color w:val="222222"/>
        </w:rPr>
        <w:t>კარპენკო</w:t>
      </w:r>
      <w:proofErr w:type="spellEnd"/>
      <w:r w:rsidRPr="00D33DF1">
        <w:rPr>
          <w:rFonts w:asciiTheme="minorHAnsi" w:hAnsiTheme="minorHAnsi" w:cs="Arial"/>
          <w:b/>
          <w:color w:val="222222"/>
        </w:rPr>
        <w:t xml:space="preserve"> </w:t>
      </w:r>
      <w:r w:rsidR="00541B59" w:rsidRPr="00D33DF1">
        <w:rPr>
          <w:rFonts w:asciiTheme="minorHAnsi" w:hAnsiTheme="minorHAnsi" w:cs="Arial"/>
          <w:b/>
          <w:color w:val="222222"/>
        </w:rPr>
        <w:t>(</w:t>
      </w:r>
      <w:proofErr w:type="spellStart"/>
      <w:r w:rsidR="00541B59">
        <w:t>Карпенко</w:t>
      </w:r>
      <w:proofErr w:type="spellEnd"/>
      <w:r w:rsidR="00541B59">
        <w:t xml:space="preserve"> </w:t>
      </w:r>
      <w:proofErr w:type="spellStart"/>
      <w:r w:rsidR="00541B59" w:rsidRPr="00D33DF1">
        <w:rPr>
          <w:sz w:val="22"/>
          <w:szCs w:val="22"/>
        </w:rPr>
        <w:t>Игорь</w:t>
      </w:r>
      <w:proofErr w:type="spellEnd"/>
      <w:r w:rsidR="00541B59" w:rsidRPr="00D33DF1">
        <w:rPr>
          <w:sz w:val="22"/>
          <w:szCs w:val="22"/>
        </w:rPr>
        <w:t xml:space="preserve"> </w:t>
      </w:r>
      <w:proofErr w:type="spellStart"/>
      <w:r w:rsidR="00541B59" w:rsidRPr="00D33DF1">
        <w:rPr>
          <w:sz w:val="22"/>
          <w:szCs w:val="22"/>
        </w:rPr>
        <w:t>Васильевич</w:t>
      </w:r>
      <w:proofErr w:type="spellEnd"/>
      <w:r w:rsidR="00541B59" w:rsidRPr="00D33DF1">
        <w:rPr>
          <w:sz w:val="22"/>
          <w:szCs w:val="22"/>
        </w:rPr>
        <w:t>)</w:t>
      </w:r>
      <w:r w:rsidR="006D29AA" w:rsidRPr="00D33DF1">
        <w:rPr>
          <w:sz w:val="22"/>
          <w:szCs w:val="22"/>
        </w:rPr>
        <w:t xml:space="preserve"> - </w:t>
      </w:r>
      <w:r w:rsidR="00541B59" w:rsidRPr="00D33DF1">
        <w:rPr>
          <w:sz w:val="22"/>
          <w:szCs w:val="22"/>
        </w:rPr>
        <w:t xml:space="preserve"> </w:t>
      </w:r>
      <w:proofErr w:type="spellStart"/>
      <w:r w:rsidR="000C17D4">
        <w:rPr>
          <w:rFonts w:asciiTheme="minorHAnsi" w:hAnsiTheme="minorHAnsi" w:cs="Arial"/>
          <w:color w:val="222222"/>
        </w:rPr>
        <w:t>ბელა</w:t>
      </w:r>
      <w:r w:rsidR="00541B59" w:rsidRPr="00D33DF1">
        <w:rPr>
          <w:rFonts w:asciiTheme="minorHAnsi" w:hAnsiTheme="minorHAnsi" w:cs="Arial"/>
          <w:color w:val="222222"/>
        </w:rPr>
        <w:t>რუსის</w:t>
      </w:r>
      <w:proofErr w:type="spellEnd"/>
      <w:r w:rsidR="00541B59" w:rsidRPr="00D33DF1">
        <w:rPr>
          <w:rFonts w:asciiTheme="minorHAnsi" w:hAnsiTheme="minorHAnsi" w:cs="Arial"/>
          <w:color w:val="222222"/>
        </w:rPr>
        <w:t xml:space="preserve"> </w:t>
      </w:r>
      <w:proofErr w:type="spellStart"/>
      <w:r w:rsidR="00541B59" w:rsidRPr="00D33DF1">
        <w:rPr>
          <w:rFonts w:asciiTheme="minorHAnsi" w:hAnsiTheme="minorHAnsi" w:cs="Arial"/>
          <w:color w:val="222222"/>
        </w:rPr>
        <w:t>რესპუბლიკის</w:t>
      </w:r>
      <w:proofErr w:type="spellEnd"/>
      <w:r w:rsidR="00541B59" w:rsidRPr="00D33DF1">
        <w:rPr>
          <w:rFonts w:asciiTheme="minorHAnsi" w:hAnsiTheme="minorHAnsi" w:cs="Arial"/>
          <w:color w:val="222222"/>
        </w:rPr>
        <w:t xml:space="preserve"> </w:t>
      </w:r>
      <w:r w:rsidR="00D33DF1" w:rsidRPr="00D33DF1">
        <w:rPr>
          <w:rFonts w:asciiTheme="minorHAnsi" w:hAnsiTheme="minorHAnsi" w:cs="Arial"/>
          <w:color w:val="222222"/>
        </w:rPr>
        <w:t xml:space="preserve"> </w:t>
      </w:r>
      <w:proofErr w:type="spellStart"/>
      <w:r w:rsidR="00D33DF1" w:rsidRPr="00D33DF1">
        <w:rPr>
          <w:rFonts w:asciiTheme="minorHAnsi" w:hAnsiTheme="minorHAnsi" w:cs="Arial"/>
          <w:color w:val="222222"/>
        </w:rPr>
        <w:t>განათლები</w:t>
      </w:r>
      <w:proofErr w:type="spellEnd"/>
      <w:r w:rsidR="00D33DF1">
        <w:rPr>
          <w:rFonts w:asciiTheme="minorHAnsi" w:hAnsiTheme="minorHAnsi" w:cs="Arial"/>
          <w:color w:val="222222"/>
          <w:lang w:val="ka-GE"/>
        </w:rPr>
        <w:t xml:space="preserve">ს მინისტრი </w:t>
      </w:r>
    </w:p>
    <w:p w:rsidR="0052065E" w:rsidRPr="00541B59" w:rsidRDefault="0052065E" w:rsidP="00D33DF1">
      <w:pPr>
        <w:pStyle w:val="ListParagraph"/>
        <w:numPr>
          <w:ilvl w:val="0"/>
          <w:numId w:val="3"/>
        </w:numPr>
        <w:spacing w:after="120" w:line="360" w:lineRule="auto"/>
        <w:ind w:left="714" w:hanging="357"/>
      </w:pPr>
      <w:r w:rsidRPr="00541B59">
        <w:rPr>
          <w:rFonts w:asciiTheme="minorHAnsi" w:hAnsiTheme="minorHAnsi" w:cs="Arial"/>
          <w:b/>
          <w:color w:val="222222"/>
        </w:rPr>
        <w:t>ბ-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ნი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ვიტალი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ვოვკი</w:t>
      </w:r>
      <w:proofErr w:type="spellEnd"/>
      <w:r w:rsidR="00541B59" w:rsidRPr="00541B59">
        <w:rPr>
          <w:rFonts w:asciiTheme="minorHAnsi" w:hAnsiTheme="minorHAnsi" w:cs="Arial"/>
          <w:b/>
          <w:color w:val="222222"/>
        </w:rPr>
        <w:t xml:space="preserve"> (</w:t>
      </w:r>
      <w:proofErr w:type="spellStart"/>
      <w:r w:rsidR="00541B59" w:rsidRPr="00541B59">
        <w:t>Вовк</w:t>
      </w:r>
      <w:proofErr w:type="spellEnd"/>
      <w:r w:rsidR="00541B59">
        <w:t xml:space="preserve"> </w:t>
      </w:r>
      <w:proofErr w:type="spellStart"/>
      <w:r w:rsidR="00541B59" w:rsidRPr="00541B59">
        <w:t>Виталий</w:t>
      </w:r>
      <w:proofErr w:type="spellEnd"/>
      <w:r w:rsidR="00541B59" w:rsidRPr="00541B59">
        <w:t xml:space="preserve"> </w:t>
      </w:r>
      <w:proofErr w:type="spellStart"/>
      <w:r w:rsidR="00541B59" w:rsidRPr="00541B59">
        <w:t>Михайлович</w:t>
      </w:r>
      <w:proofErr w:type="spellEnd"/>
      <w:r w:rsidR="00541B59" w:rsidRPr="00541B59">
        <w:t>)</w:t>
      </w:r>
      <w:r w:rsidR="00541B59">
        <w:t xml:space="preserve"> - </w:t>
      </w:r>
      <w:proofErr w:type="spellStart"/>
      <w:r w:rsidR="000C17D4">
        <w:rPr>
          <w:rFonts w:asciiTheme="minorHAnsi" w:hAnsiTheme="minorHAnsi" w:cs="Arial"/>
          <w:color w:val="222222"/>
        </w:rPr>
        <w:t>ბელა</w:t>
      </w:r>
      <w:r w:rsidRPr="00541B59">
        <w:rPr>
          <w:rFonts w:asciiTheme="minorHAnsi" w:hAnsiTheme="minorHAnsi" w:cs="Arial"/>
          <w:color w:val="222222"/>
        </w:rPr>
        <w:t>რუსის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რესპუბლიკის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მრეწველობის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მინისტრი</w:t>
      </w:r>
      <w:proofErr w:type="spellEnd"/>
    </w:p>
    <w:p w:rsidR="006D29AA" w:rsidRPr="00D33DF1" w:rsidRDefault="0052065E" w:rsidP="00D33DF1">
      <w:pPr>
        <w:pStyle w:val="ListParagraph"/>
        <w:numPr>
          <w:ilvl w:val="0"/>
          <w:numId w:val="3"/>
        </w:numPr>
        <w:spacing w:after="120" w:line="360" w:lineRule="auto"/>
        <w:ind w:left="714" w:hanging="357"/>
        <w:rPr>
          <w:sz w:val="32"/>
          <w:szCs w:val="32"/>
        </w:rPr>
      </w:pPr>
      <w:r w:rsidRPr="00541B59">
        <w:rPr>
          <w:rFonts w:asciiTheme="minorHAnsi" w:hAnsiTheme="minorHAnsi" w:cs="Arial"/>
          <w:b/>
          <w:color w:val="222222"/>
        </w:rPr>
        <w:t>ბ-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ნი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ლეონიდ</w:t>
      </w:r>
      <w:proofErr w:type="spellEnd"/>
      <w:r w:rsidRPr="00541B59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b/>
          <w:color w:val="222222"/>
        </w:rPr>
        <w:t>ზაიაცი</w:t>
      </w:r>
      <w:proofErr w:type="spellEnd"/>
      <w:r w:rsidR="00541B59" w:rsidRPr="00541B59">
        <w:rPr>
          <w:rFonts w:asciiTheme="minorHAnsi" w:hAnsiTheme="minorHAnsi" w:cs="Arial"/>
          <w:b/>
          <w:color w:val="222222"/>
        </w:rPr>
        <w:t xml:space="preserve"> </w:t>
      </w:r>
      <w:r w:rsidR="00541B59" w:rsidRPr="00541B59">
        <w:rPr>
          <w:rFonts w:asciiTheme="minorHAnsi" w:hAnsiTheme="minorHAnsi" w:cs="Arial"/>
          <w:b/>
          <w:color w:val="222222"/>
          <w:sz w:val="22"/>
          <w:szCs w:val="22"/>
        </w:rPr>
        <w:t>(</w:t>
      </w:r>
      <w:proofErr w:type="spellStart"/>
      <w:r w:rsidR="00541B59" w:rsidRPr="00541B59">
        <w:rPr>
          <w:sz w:val="22"/>
          <w:szCs w:val="22"/>
        </w:rPr>
        <w:t>Заяц</w:t>
      </w:r>
      <w:proofErr w:type="spellEnd"/>
      <w:r w:rsidR="00541B59" w:rsidRPr="00541B59">
        <w:rPr>
          <w:sz w:val="22"/>
          <w:szCs w:val="22"/>
        </w:rPr>
        <w:t xml:space="preserve"> </w:t>
      </w:r>
      <w:proofErr w:type="spellStart"/>
      <w:r w:rsidR="00541B59" w:rsidRPr="00541B59">
        <w:rPr>
          <w:sz w:val="22"/>
          <w:szCs w:val="22"/>
        </w:rPr>
        <w:t>Леонид</w:t>
      </w:r>
      <w:proofErr w:type="spellEnd"/>
      <w:r w:rsidR="00541B59" w:rsidRPr="00541B59">
        <w:rPr>
          <w:sz w:val="22"/>
          <w:szCs w:val="22"/>
        </w:rPr>
        <w:t xml:space="preserve"> </w:t>
      </w:r>
      <w:proofErr w:type="spellStart"/>
      <w:r w:rsidR="00541B59" w:rsidRPr="00541B59">
        <w:rPr>
          <w:sz w:val="22"/>
          <w:szCs w:val="22"/>
        </w:rPr>
        <w:t>Константинович</w:t>
      </w:r>
      <w:proofErr w:type="spellEnd"/>
      <w:r w:rsidR="00541B59" w:rsidRPr="00541B59">
        <w:rPr>
          <w:sz w:val="22"/>
          <w:szCs w:val="22"/>
        </w:rPr>
        <w:t>)</w:t>
      </w:r>
      <w:r w:rsidRPr="00541B59">
        <w:rPr>
          <w:rFonts w:asciiTheme="minorHAnsi" w:hAnsiTheme="minorHAnsi" w:cs="Arial"/>
          <w:b/>
          <w:color w:val="222222"/>
        </w:rPr>
        <w:t xml:space="preserve"> - </w:t>
      </w:r>
      <w:proofErr w:type="spellStart"/>
      <w:r w:rsidR="000C17D4">
        <w:rPr>
          <w:rFonts w:asciiTheme="minorHAnsi" w:hAnsiTheme="minorHAnsi" w:cs="Arial"/>
          <w:color w:val="222222"/>
        </w:rPr>
        <w:t>ბელა</w:t>
      </w:r>
      <w:r w:rsidRPr="00541B59">
        <w:rPr>
          <w:rFonts w:asciiTheme="minorHAnsi" w:hAnsiTheme="minorHAnsi" w:cs="Arial"/>
          <w:color w:val="222222"/>
        </w:rPr>
        <w:t>რუსის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რესპუბლიკის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სოფლის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მეურნეობისა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და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სურსათის</w:t>
      </w:r>
      <w:proofErr w:type="spellEnd"/>
      <w:r w:rsidRPr="00541B59">
        <w:rPr>
          <w:rFonts w:asciiTheme="minorHAnsi" w:hAnsiTheme="minorHAnsi" w:cs="Arial"/>
          <w:color w:val="222222"/>
        </w:rPr>
        <w:t xml:space="preserve"> </w:t>
      </w:r>
      <w:proofErr w:type="spellStart"/>
      <w:r w:rsidRPr="00541B59">
        <w:rPr>
          <w:rFonts w:asciiTheme="minorHAnsi" w:hAnsiTheme="minorHAnsi" w:cs="Arial"/>
          <w:color w:val="222222"/>
        </w:rPr>
        <w:t>მინისტრი</w:t>
      </w:r>
      <w:proofErr w:type="spellEnd"/>
    </w:p>
    <w:p w:rsidR="0052065E" w:rsidRPr="00E61657" w:rsidRDefault="0052065E" w:rsidP="00D33DF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rFonts w:asciiTheme="minorHAnsi" w:hAnsiTheme="minorHAnsi" w:cs="Arial"/>
          <w:b/>
          <w:color w:val="222222"/>
        </w:rPr>
      </w:pPr>
      <w:r w:rsidRPr="00E61657">
        <w:rPr>
          <w:rFonts w:asciiTheme="minorHAnsi" w:hAnsiTheme="minorHAnsi" w:cs="Arial"/>
          <w:b/>
          <w:color w:val="222222"/>
        </w:rPr>
        <w:t>ქ-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ნი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ნატალია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ეისმონტი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- </w:t>
      </w:r>
      <w:proofErr w:type="spellStart"/>
      <w:r w:rsidRPr="00E61657">
        <w:rPr>
          <w:rFonts w:asciiTheme="minorHAnsi" w:hAnsiTheme="minorHAnsi" w:cs="Arial"/>
          <w:color w:val="222222"/>
        </w:rPr>
        <w:t>პრესმდივანი</w:t>
      </w:r>
      <w:proofErr w:type="spellEnd"/>
    </w:p>
    <w:p w:rsidR="0052065E" w:rsidRPr="00E61657" w:rsidRDefault="0052065E" w:rsidP="00D33DF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rFonts w:asciiTheme="minorHAnsi" w:hAnsiTheme="minorHAnsi" w:cs="Arial"/>
          <w:color w:val="222222"/>
        </w:rPr>
      </w:pPr>
      <w:r w:rsidRPr="00E61657">
        <w:rPr>
          <w:rFonts w:asciiTheme="minorHAnsi" w:hAnsiTheme="minorHAnsi" w:cs="Arial"/>
          <w:b/>
          <w:color w:val="222222"/>
        </w:rPr>
        <w:t>ბ-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ნი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მიხეილ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მიატლიკოვი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- </w:t>
      </w:r>
      <w:proofErr w:type="spellStart"/>
      <w:r w:rsidRPr="00E61657">
        <w:rPr>
          <w:rFonts w:asciiTheme="minorHAnsi" w:hAnsiTheme="minorHAnsi" w:cs="Arial"/>
          <w:color w:val="222222"/>
        </w:rPr>
        <w:t>ბელარუსის</w:t>
      </w:r>
      <w:proofErr w:type="spellEnd"/>
      <w:r w:rsidRPr="00E61657">
        <w:rPr>
          <w:rFonts w:asciiTheme="minorHAnsi" w:hAnsiTheme="minorHAnsi" w:cs="Arial"/>
          <w:color w:val="222222"/>
        </w:rPr>
        <w:t xml:space="preserve"> </w:t>
      </w:r>
      <w:proofErr w:type="spellStart"/>
      <w:r w:rsidRPr="00E61657">
        <w:rPr>
          <w:rFonts w:asciiTheme="minorHAnsi" w:hAnsiTheme="minorHAnsi" w:cs="Arial"/>
          <w:color w:val="222222"/>
        </w:rPr>
        <w:t>რესპუბლიკის</w:t>
      </w:r>
      <w:proofErr w:type="spellEnd"/>
      <w:r w:rsidRPr="00E61657">
        <w:rPr>
          <w:rFonts w:asciiTheme="minorHAnsi" w:hAnsiTheme="minorHAnsi" w:cs="Arial"/>
          <w:color w:val="222222"/>
        </w:rPr>
        <w:t xml:space="preserve"> საგანგებო და   სრულუფლებიანი ელჩი საქართველოში </w:t>
      </w:r>
    </w:p>
    <w:p w:rsidR="0052065E" w:rsidRPr="00E61657" w:rsidRDefault="0052065E" w:rsidP="00D33DF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rFonts w:asciiTheme="minorHAnsi" w:hAnsiTheme="minorHAnsi" w:cs="Arial"/>
          <w:color w:val="222222"/>
        </w:rPr>
      </w:pPr>
      <w:r w:rsidRPr="00E61657">
        <w:rPr>
          <w:rFonts w:asciiTheme="minorHAnsi" w:hAnsiTheme="minorHAnsi" w:cs="Arial"/>
          <w:b/>
          <w:color w:val="222222"/>
        </w:rPr>
        <w:t>ქ-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ნი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ტატიანა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</w:t>
      </w:r>
      <w:proofErr w:type="spellStart"/>
      <w:r w:rsidRPr="00E61657">
        <w:rPr>
          <w:rFonts w:asciiTheme="minorHAnsi" w:hAnsiTheme="minorHAnsi" w:cs="Arial"/>
          <w:b/>
          <w:color w:val="222222"/>
        </w:rPr>
        <w:t>ტუროვეცი</w:t>
      </w:r>
      <w:proofErr w:type="spellEnd"/>
      <w:r w:rsidRPr="00E61657">
        <w:rPr>
          <w:rFonts w:asciiTheme="minorHAnsi" w:hAnsiTheme="minorHAnsi" w:cs="Arial"/>
          <w:b/>
          <w:color w:val="222222"/>
        </w:rPr>
        <w:t xml:space="preserve"> - </w:t>
      </w:r>
      <w:proofErr w:type="spellStart"/>
      <w:r w:rsidRPr="00E61657">
        <w:rPr>
          <w:rFonts w:asciiTheme="minorHAnsi" w:hAnsiTheme="minorHAnsi" w:cs="Arial"/>
          <w:color w:val="222222"/>
        </w:rPr>
        <w:t>საერთაშორისო</w:t>
      </w:r>
      <w:proofErr w:type="spellEnd"/>
      <w:r w:rsidRPr="00E61657">
        <w:rPr>
          <w:rFonts w:asciiTheme="minorHAnsi" w:hAnsiTheme="minorHAnsi" w:cs="Arial"/>
          <w:color w:val="222222"/>
        </w:rPr>
        <w:t xml:space="preserve"> </w:t>
      </w:r>
      <w:proofErr w:type="spellStart"/>
      <w:r w:rsidRPr="00E61657">
        <w:rPr>
          <w:rFonts w:asciiTheme="minorHAnsi" w:hAnsiTheme="minorHAnsi" w:cs="Arial"/>
          <w:color w:val="222222"/>
        </w:rPr>
        <w:t>თანამშრომლობისა</w:t>
      </w:r>
      <w:proofErr w:type="spellEnd"/>
      <w:r w:rsidRPr="00E61657">
        <w:rPr>
          <w:rFonts w:asciiTheme="minorHAnsi" w:hAnsiTheme="minorHAnsi" w:cs="Arial"/>
          <w:color w:val="222222"/>
        </w:rPr>
        <w:t xml:space="preserve"> და ვაჭრობის მთავარი</w:t>
      </w:r>
      <w:r w:rsidRPr="00E61657">
        <w:rPr>
          <w:rFonts w:asciiTheme="minorHAnsi" w:hAnsiTheme="minorHAnsi" w:cs="Arial"/>
          <w:b/>
          <w:color w:val="222222"/>
        </w:rPr>
        <w:t xml:space="preserve"> </w:t>
      </w:r>
      <w:r w:rsidRPr="00E61657">
        <w:rPr>
          <w:rFonts w:asciiTheme="minorHAnsi" w:hAnsiTheme="minorHAnsi" w:cs="Arial"/>
          <w:color w:val="222222"/>
        </w:rPr>
        <w:t>სამმართველოს უფროსის მოადგილე</w:t>
      </w:r>
      <w:r w:rsidRPr="00E61657">
        <w:rPr>
          <w:rFonts w:asciiTheme="minorHAnsi" w:hAnsiTheme="minorHAnsi" w:cs="Arial"/>
          <w:b/>
          <w:color w:val="222222"/>
        </w:rPr>
        <w:t xml:space="preserve"> - </w:t>
      </w:r>
      <w:r w:rsidRPr="00E61657">
        <w:rPr>
          <w:rFonts w:asciiTheme="minorHAnsi" w:hAnsiTheme="minorHAnsi" w:cs="Arial"/>
          <w:color w:val="222222"/>
        </w:rPr>
        <w:t xml:space="preserve">მინისტრთა საბჭოს აპარატის საერთაშორისო თანამშრომლობის სამმართველოს უფროსი </w:t>
      </w:r>
    </w:p>
    <w:p w:rsidR="0052065E" w:rsidRPr="00E61657" w:rsidRDefault="0052065E" w:rsidP="00D33DF1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rFonts w:asciiTheme="minorHAnsi" w:hAnsiTheme="minorHAnsi" w:cs="Arial"/>
          <w:color w:val="222222"/>
        </w:rPr>
      </w:pPr>
      <w:r w:rsidRPr="00E61657">
        <w:rPr>
          <w:rFonts w:asciiTheme="minorHAnsi" w:hAnsiTheme="minorHAnsi" w:cs="Arial"/>
          <w:b/>
          <w:color w:val="222222"/>
        </w:rPr>
        <w:t xml:space="preserve">ბ-ნი ვიქტორ დენისენკო </w:t>
      </w:r>
      <w:r w:rsidRPr="00E61657">
        <w:rPr>
          <w:rFonts w:asciiTheme="minorHAnsi" w:hAnsiTheme="minorHAnsi" w:cs="Arial"/>
          <w:color w:val="222222"/>
        </w:rPr>
        <w:t>- საგარეო საქმეთა სამინისტროს რუსეთის, დსთ-ს ქვეყნებისა და ევრაზიის ინტეგრაციის მთავარი სამმართველოს უფროსის მოადგილე</w:t>
      </w:r>
    </w:p>
    <w:p w:rsidR="0052065E" w:rsidRPr="0052065E" w:rsidRDefault="0052065E" w:rsidP="0052065E">
      <w:pPr>
        <w:shd w:val="clear" w:color="auto" w:fill="FFFFFF"/>
        <w:spacing w:line="360" w:lineRule="auto"/>
        <w:ind w:hanging="426"/>
        <w:rPr>
          <w:rFonts w:asciiTheme="minorHAnsi" w:eastAsia="Times New Roman" w:hAnsiTheme="minorHAnsi" w:cs="Arial"/>
          <w:b/>
          <w:color w:val="222222"/>
        </w:rPr>
      </w:pPr>
    </w:p>
    <w:p w:rsidR="0023105A" w:rsidRDefault="0023105A" w:rsidP="005915F2">
      <w:pPr>
        <w:spacing w:after="200" w:line="276" w:lineRule="auto"/>
        <w:ind w:left="851" w:hanging="425"/>
        <w:rPr>
          <w:rFonts w:asciiTheme="minorHAnsi" w:eastAsia="Calibri" w:hAnsiTheme="minorHAnsi"/>
          <w:b/>
          <w:i/>
          <w:u w:val="single"/>
          <w:lang w:eastAsia="en-US"/>
        </w:rPr>
      </w:pPr>
    </w:p>
    <w:p w:rsidR="0023105A" w:rsidRDefault="0023105A" w:rsidP="005915F2">
      <w:pPr>
        <w:spacing w:after="200" w:line="276" w:lineRule="auto"/>
        <w:ind w:left="851" w:hanging="425"/>
        <w:rPr>
          <w:rFonts w:asciiTheme="minorHAnsi" w:eastAsia="Calibri" w:hAnsiTheme="minorHAnsi"/>
          <w:b/>
          <w:i/>
          <w:u w:val="single"/>
          <w:lang w:eastAsia="en-US"/>
        </w:rPr>
      </w:pPr>
    </w:p>
    <w:p w:rsidR="0023105A" w:rsidRDefault="0023105A" w:rsidP="00D33DF1">
      <w:pPr>
        <w:spacing w:after="200" w:line="276" w:lineRule="auto"/>
        <w:rPr>
          <w:rFonts w:asciiTheme="minorHAnsi" w:eastAsia="Calibri" w:hAnsiTheme="minorHAnsi"/>
          <w:b/>
          <w:i/>
          <w:u w:val="single"/>
          <w:lang w:eastAsia="en-US"/>
        </w:rPr>
      </w:pPr>
    </w:p>
    <w:p w:rsidR="005915F2" w:rsidRDefault="005915F2" w:rsidP="005915F2">
      <w:pPr>
        <w:spacing w:after="200" w:line="276" w:lineRule="auto"/>
        <w:ind w:left="851" w:hanging="425"/>
        <w:rPr>
          <w:rFonts w:asciiTheme="minorHAnsi" w:eastAsia="Calibri" w:hAnsiTheme="minorHAnsi"/>
          <w:b/>
          <w:i/>
          <w:u w:val="single"/>
          <w:lang w:eastAsia="en-US"/>
        </w:rPr>
      </w:pPr>
      <w:r w:rsidRPr="00CD1B53">
        <w:rPr>
          <w:rFonts w:asciiTheme="minorHAnsi" w:eastAsia="Calibri" w:hAnsiTheme="minorHAnsi"/>
          <w:b/>
          <w:i/>
          <w:u w:val="single"/>
          <w:lang w:eastAsia="en-US"/>
        </w:rPr>
        <w:t xml:space="preserve">საქართველოს მხრიდან: </w:t>
      </w:r>
    </w:p>
    <w:p w:rsidR="00984E56" w:rsidRPr="00984E56" w:rsidRDefault="00984E56" w:rsidP="00984E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136"/>
        <w:rPr>
          <w:rFonts w:asciiTheme="majorHAnsi" w:hAnsiTheme="majorHAnsi"/>
          <w:bCs/>
          <w:color w:val="000000"/>
          <w:kern w:val="36"/>
        </w:rPr>
      </w:pPr>
      <w:r>
        <w:rPr>
          <w:rFonts w:asciiTheme="majorHAnsi" w:hAnsiTheme="majorHAnsi"/>
          <w:b/>
          <w:bCs/>
          <w:color w:val="000000"/>
          <w:kern w:val="36"/>
        </w:rPr>
        <w:t xml:space="preserve">ბ-ნი დიმიტრი </w:t>
      </w:r>
      <w:proofErr w:type="spellStart"/>
      <w:r>
        <w:rPr>
          <w:rFonts w:asciiTheme="majorHAnsi" w:hAnsiTheme="majorHAnsi"/>
          <w:b/>
          <w:bCs/>
          <w:color w:val="000000"/>
          <w:kern w:val="36"/>
        </w:rPr>
        <w:t>ქუმსიშვილი</w:t>
      </w:r>
      <w:proofErr w:type="spellEnd"/>
      <w:r>
        <w:rPr>
          <w:rFonts w:asciiTheme="majorHAnsi" w:hAnsiTheme="majorHAnsi"/>
          <w:b/>
          <w:bCs/>
          <w:color w:val="000000"/>
          <w:kern w:val="36"/>
        </w:rPr>
        <w:t xml:space="preserve"> - </w:t>
      </w:r>
      <w:r w:rsidRPr="00984E56">
        <w:rPr>
          <w:rFonts w:asciiTheme="majorHAnsi" w:hAnsiTheme="majorHAnsi"/>
          <w:bCs/>
          <w:color w:val="000000"/>
          <w:kern w:val="36"/>
        </w:rPr>
        <w:t>პირველი ვიცე-პრემიერი, ეკონომიკისა და მდგრადი განვითარების მინისტრი</w:t>
      </w:r>
    </w:p>
    <w:p w:rsidR="00984E56" w:rsidRDefault="00984E56" w:rsidP="00984E56">
      <w:pPr>
        <w:pStyle w:val="NormalWeb"/>
        <w:shd w:val="clear" w:color="auto" w:fill="FFFFFF"/>
        <w:spacing w:before="0" w:beforeAutospacing="0" w:after="0" w:afterAutospacing="0"/>
        <w:ind w:left="420"/>
        <w:rPr>
          <w:rFonts w:asciiTheme="majorHAnsi" w:hAnsiTheme="majorHAnsi"/>
          <w:b/>
          <w:bCs/>
          <w:color w:val="000000"/>
          <w:kern w:val="36"/>
        </w:rPr>
      </w:pPr>
    </w:p>
    <w:p w:rsidR="00984E56" w:rsidRDefault="00984E56" w:rsidP="0023105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136"/>
        <w:rPr>
          <w:rFonts w:asciiTheme="majorHAnsi" w:hAnsiTheme="majorHAnsi"/>
          <w:bCs/>
          <w:color w:val="000000"/>
          <w:kern w:val="36"/>
        </w:rPr>
      </w:pPr>
      <w:r>
        <w:rPr>
          <w:rFonts w:asciiTheme="majorHAnsi" w:hAnsiTheme="majorHAnsi"/>
          <w:b/>
          <w:bCs/>
          <w:color w:val="000000"/>
          <w:kern w:val="36"/>
        </w:rPr>
        <w:t xml:space="preserve">ბ-ნი მიხეილ ჯანელიძე - </w:t>
      </w:r>
      <w:r w:rsidRPr="00984E56">
        <w:rPr>
          <w:rFonts w:asciiTheme="majorHAnsi" w:hAnsiTheme="majorHAnsi"/>
          <w:bCs/>
          <w:color w:val="000000"/>
          <w:kern w:val="36"/>
        </w:rPr>
        <w:t>ვიცე-პრემიერი, საგარეო საქმეთა მინისტრი</w:t>
      </w:r>
    </w:p>
    <w:p w:rsidR="0023105A" w:rsidRPr="0023105A" w:rsidRDefault="0023105A" w:rsidP="0023105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kern w:val="36"/>
        </w:rPr>
      </w:pPr>
      <w:bookmarkStart w:id="0" w:name="_GoBack"/>
      <w:bookmarkEnd w:id="0"/>
    </w:p>
    <w:p w:rsidR="0023105A" w:rsidRPr="0023105A" w:rsidRDefault="00984E56" w:rsidP="00984E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136"/>
        <w:rPr>
          <w:rFonts w:asciiTheme="majorHAnsi" w:hAnsiTheme="majorHAnsi"/>
          <w:b/>
          <w:bCs/>
          <w:color w:val="000000"/>
          <w:kern w:val="36"/>
        </w:rPr>
      </w:pPr>
      <w:r>
        <w:rPr>
          <w:rFonts w:asciiTheme="majorHAnsi" w:hAnsiTheme="majorHAnsi"/>
          <w:b/>
          <w:bCs/>
          <w:color w:val="000000"/>
          <w:kern w:val="36"/>
        </w:rPr>
        <w:t xml:space="preserve">ბ-ნი დავით </w:t>
      </w:r>
      <w:proofErr w:type="spellStart"/>
      <w:r>
        <w:rPr>
          <w:rFonts w:asciiTheme="majorHAnsi" w:hAnsiTheme="majorHAnsi"/>
          <w:b/>
          <w:bCs/>
          <w:color w:val="000000"/>
          <w:kern w:val="36"/>
        </w:rPr>
        <w:t>სერგეენკო</w:t>
      </w:r>
      <w:proofErr w:type="spellEnd"/>
      <w:r>
        <w:rPr>
          <w:rFonts w:asciiTheme="majorHAnsi" w:hAnsiTheme="majorHAnsi"/>
          <w:b/>
          <w:bCs/>
          <w:color w:val="000000"/>
          <w:kern w:val="36"/>
        </w:rPr>
        <w:t xml:space="preserve"> - </w:t>
      </w:r>
      <w:r w:rsidR="0023105A" w:rsidRPr="0023105A">
        <w:rPr>
          <w:rFonts w:asciiTheme="majorHAnsi" w:hAnsiTheme="majorHAnsi"/>
          <w:bCs/>
          <w:color w:val="000000"/>
          <w:kern w:val="36"/>
        </w:rPr>
        <w:t>შრომის, ჯანმრთელობისა და სოციალური დაცვის მინისტრი</w:t>
      </w:r>
    </w:p>
    <w:p w:rsidR="0023105A" w:rsidRDefault="0023105A" w:rsidP="0023105A">
      <w:pPr>
        <w:pStyle w:val="ListParagraph"/>
        <w:rPr>
          <w:rFonts w:asciiTheme="majorHAnsi" w:hAnsiTheme="majorHAnsi"/>
          <w:b/>
          <w:bCs/>
          <w:color w:val="000000"/>
          <w:kern w:val="36"/>
        </w:rPr>
      </w:pPr>
    </w:p>
    <w:p w:rsidR="0023105A" w:rsidRPr="0023105A" w:rsidRDefault="0023105A" w:rsidP="00984E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136"/>
        <w:rPr>
          <w:rFonts w:asciiTheme="majorHAnsi" w:hAnsiTheme="majorHAnsi"/>
          <w:b/>
          <w:bCs/>
          <w:color w:val="000000"/>
          <w:kern w:val="36"/>
        </w:rPr>
      </w:pPr>
      <w:r>
        <w:rPr>
          <w:rFonts w:asciiTheme="majorHAnsi" w:hAnsiTheme="majorHAnsi"/>
          <w:b/>
          <w:bCs/>
          <w:color w:val="000000"/>
          <w:kern w:val="36"/>
        </w:rPr>
        <w:t xml:space="preserve">ბ-ნი ლევან დავითაშვილი - </w:t>
      </w:r>
      <w:r w:rsidRPr="0023105A">
        <w:rPr>
          <w:rFonts w:asciiTheme="majorHAnsi" w:hAnsiTheme="majorHAnsi"/>
          <w:bCs/>
          <w:color w:val="000000"/>
          <w:kern w:val="36"/>
        </w:rPr>
        <w:t>გარემოს დაცვისა და სოფლის მეურნეობის მინისტრი</w:t>
      </w:r>
    </w:p>
    <w:p w:rsidR="0023105A" w:rsidRDefault="0023105A" w:rsidP="0023105A">
      <w:pPr>
        <w:pStyle w:val="ListParagraph"/>
        <w:rPr>
          <w:rFonts w:asciiTheme="majorHAnsi" w:hAnsiTheme="majorHAnsi"/>
          <w:b/>
          <w:bCs/>
          <w:color w:val="000000"/>
          <w:kern w:val="36"/>
        </w:rPr>
      </w:pPr>
    </w:p>
    <w:p w:rsidR="0023105A" w:rsidRPr="007F1E6A" w:rsidRDefault="0023105A" w:rsidP="00984E5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136"/>
        <w:rPr>
          <w:rFonts w:asciiTheme="majorHAnsi" w:hAnsiTheme="majorHAnsi"/>
          <w:b/>
          <w:bCs/>
          <w:color w:val="000000"/>
          <w:kern w:val="36"/>
        </w:rPr>
      </w:pPr>
      <w:r>
        <w:rPr>
          <w:rFonts w:asciiTheme="majorHAnsi" w:hAnsiTheme="majorHAnsi"/>
          <w:b/>
          <w:bCs/>
          <w:color w:val="000000"/>
          <w:kern w:val="36"/>
        </w:rPr>
        <w:t xml:space="preserve">ბ-ნი ირაკლი კოვზანაძე - </w:t>
      </w:r>
      <w:r w:rsidRPr="0023105A">
        <w:rPr>
          <w:rFonts w:asciiTheme="majorHAnsi" w:hAnsiTheme="majorHAnsi"/>
          <w:bCs/>
          <w:color w:val="000000"/>
          <w:kern w:val="36"/>
        </w:rPr>
        <w:t>პარლამენტის წევრი</w:t>
      </w:r>
    </w:p>
    <w:p w:rsidR="0023105A" w:rsidRPr="007F1E6A" w:rsidRDefault="0023105A" w:rsidP="007F1E6A">
      <w:pPr>
        <w:rPr>
          <w:rFonts w:asciiTheme="majorHAnsi" w:hAnsiTheme="majorHAnsi"/>
          <w:b/>
          <w:bCs/>
          <w:color w:val="000000"/>
          <w:kern w:val="36"/>
        </w:rPr>
      </w:pPr>
    </w:p>
    <w:p w:rsidR="0023105A" w:rsidRDefault="0023105A" w:rsidP="00D33DF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425"/>
        <w:rPr>
          <w:rFonts w:asciiTheme="majorHAnsi" w:hAnsiTheme="majorHAnsi"/>
          <w:bCs/>
          <w:color w:val="000000"/>
          <w:kern w:val="36"/>
        </w:rPr>
      </w:pPr>
      <w:r>
        <w:rPr>
          <w:rFonts w:asciiTheme="majorHAnsi" w:hAnsiTheme="majorHAnsi"/>
          <w:b/>
          <w:bCs/>
          <w:color w:val="000000"/>
          <w:kern w:val="36"/>
        </w:rPr>
        <w:t xml:space="preserve">ქ-ნი ქეთევან ნატრიაშვილი - </w:t>
      </w:r>
      <w:r w:rsidRPr="0023105A">
        <w:rPr>
          <w:rFonts w:asciiTheme="majorHAnsi" w:hAnsiTheme="majorHAnsi"/>
          <w:bCs/>
          <w:color w:val="000000"/>
          <w:kern w:val="36"/>
        </w:rPr>
        <w:t>განათლებისა და მეცნიერების მინისტრის პირველი მოადგილე</w:t>
      </w:r>
    </w:p>
    <w:p w:rsidR="0023105A" w:rsidRDefault="0023105A" w:rsidP="0023105A">
      <w:pPr>
        <w:pStyle w:val="ListParagraph"/>
        <w:rPr>
          <w:rFonts w:asciiTheme="majorHAnsi" w:hAnsiTheme="majorHAnsi"/>
          <w:bCs/>
          <w:color w:val="000000"/>
          <w:kern w:val="36"/>
        </w:rPr>
      </w:pPr>
    </w:p>
    <w:p w:rsidR="0023105A" w:rsidRDefault="0023105A" w:rsidP="0023105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425"/>
        <w:rPr>
          <w:rFonts w:asciiTheme="majorHAnsi" w:hAnsiTheme="majorHAnsi"/>
          <w:bCs/>
          <w:color w:val="000000"/>
          <w:kern w:val="36"/>
        </w:rPr>
      </w:pPr>
      <w:r w:rsidRPr="0023105A">
        <w:rPr>
          <w:rFonts w:asciiTheme="majorHAnsi" w:hAnsiTheme="majorHAnsi"/>
          <w:b/>
          <w:bCs/>
          <w:color w:val="000000"/>
          <w:kern w:val="36"/>
        </w:rPr>
        <w:t>ბ-ნი ვალერი კვარაცხელია</w:t>
      </w:r>
      <w:r>
        <w:rPr>
          <w:rFonts w:asciiTheme="majorHAnsi" w:hAnsiTheme="majorHAnsi"/>
          <w:bCs/>
          <w:color w:val="000000"/>
          <w:kern w:val="36"/>
        </w:rPr>
        <w:t xml:space="preserve"> - საქართველოს საგანგებო და სრულუფლებიანი ელჩი ბელარუსის რესპუბლიკაში </w:t>
      </w:r>
    </w:p>
    <w:p w:rsidR="00D33DF1" w:rsidRDefault="00D33DF1" w:rsidP="00D33DF1">
      <w:pPr>
        <w:pStyle w:val="ListParagraph"/>
        <w:rPr>
          <w:rFonts w:asciiTheme="majorHAnsi" w:hAnsiTheme="majorHAnsi"/>
          <w:bCs/>
          <w:color w:val="000000"/>
          <w:kern w:val="36"/>
        </w:rPr>
      </w:pPr>
    </w:p>
    <w:p w:rsidR="00D33DF1" w:rsidRPr="00D33DF1" w:rsidRDefault="0023105A" w:rsidP="00D33DF1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425"/>
        <w:rPr>
          <w:rFonts w:asciiTheme="majorHAnsi" w:hAnsiTheme="majorHAnsi"/>
          <w:bCs/>
          <w:color w:val="000000"/>
          <w:kern w:val="36"/>
        </w:rPr>
      </w:pPr>
      <w:r w:rsidRPr="00D33DF1">
        <w:rPr>
          <w:rFonts w:asciiTheme="majorHAnsi" w:hAnsiTheme="majorHAnsi"/>
          <w:b/>
          <w:bCs/>
          <w:color w:val="000000"/>
          <w:kern w:val="36"/>
        </w:rPr>
        <w:t>ქ-ნი ნინო ბარათაშვილი</w:t>
      </w:r>
      <w:r w:rsidRPr="00D33DF1">
        <w:rPr>
          <w:rFonts w:asciiTheme="majorHAnsi" w:hAnsiTheme="majorHAnsi"/>
          <w:bCs/>
          <w:color w:val="000000"/>
          <w:kern w:val="36"/>
        </w:rPr>
        <w:t xml:space="preserve"> - </w:t>
      </w:r>
      <w:r w:rsidR="00D33DF1" w:rsidRPr="00D33DF1">
        <w:rPr>
          <w:rFonts w:ascii="Sylfaen" w:eastAsiaTheme="minorHAnsi" w:hAnsi="Sylfaen" w:cstheme="minorBidi"/>
          <w:color w:val="000000"/>
        </w:rPr>
        <w:t>ევროპის დეპარტამენტის დირექტორი, საგარეო საქმეთა      სამინისტრო</w:t>
      </w:r>
    </w:p>
    <w:p w:rsidR="0023105A" w:rsidRPr="00D33DF1" w:rsidRDefault="0023105A" w:rsidP="00D33DF1">
      <w:pPr>
        <w:rPr>
          <w:rFonts w:asciiTheme="majorHAnsi" w:hAnsiTheme="majorHAnsi"/>
          <w:bCs/>
          <w:color w:val="000000"/>
          <w:kern w:val="36"/>
        </w:rPr>
      </w:pPr>
    </w:p>
    <w:p w:rsidR="0023105A" w:rsidRPr="0023105A" w:rsidRDefault="0023105A" w:rsidP="0023105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09" w:hanging="425"/>
        <w:rPr>
          <w:rFonts w:asciiTheme="majorHAnsi" w:hAnsiTheme="majorHAnsi"/>
          <w:bCs/>
          <w:color w:val="000000"/>
          <w:kern w:val="36"/>
        </w:rPr>
      </w:pPr>
      <w:r w:rsidRPr="00A36DFB">
        <w:rPr>
          <w:rFonts w:asciiTheme="majorHAnsi" w:hAnsiTheme="majorHAnsi"/>
          <w:b/>
          <w:bCs/>
          <w:color w:val="000000"/>
          <w:kern w:val="36"/>
        </w:rPr>
        <w:t>ბ-ნი ალექსანდრე ფრუიძე</w:t>
      </w:r>
      <w:r>
        <w:rPr>
          <w:rFonts w:asciiTheme="majorHAnsi" w:hAnsiTheme="majorHAnsi"/>
          <w:bCs/>
          <w:color w:val="000000"/>
          <w:kern w:val="36"/>
        </w:rPr>
        <w:t xml:space="preserve"> - </w:t>
      </w:r>
      <w:r w:rsidR="00A36DFB" w:rsidRPr="00926FA7">
        <w:rPr>
          <w:rFonts w:ascii="Sylfaen" w:hAnsi="Sylfaen"/>
          <w:sz w:val="22"/>
          <w:szCs w:val="22"/>
        </w:rPr>
        <w:t xml:space="preserve">საგარეო ურთიერთობების კოორდინაციის სამსახურის მრჩეველი   </w:t>
      </w:r>
    </w:p>
    <w:p w:rsidR="0023105A" w:rsidRDefault="0023105A" w:rsidP="0023105A">
      <w:pPr>
        <w:pStyle w:val="NormalWeb"/>
        <w:shd w:val="clear" w:color="auto" w:fill="FFFFFF"/>
        <w:spacing w:before="0" w:beforeAutospacing="0" w:after="0" w:afterAutospacing="0"/>
        <w:ind w:left="420"/>
        <w:rPr>
          <w:rFonts w:asciiTheme="majorHAnsi" w:hAnsiTheme="majorHAnsi"/>
          <w:b/>
          <w:bCs/>
          <w:color w:val="000000"/>
          <w:kern w:val="36"/>
        </w:rPr>
      </w:pPr>
    </w:p>
    <w:p w:rsidR="007F614C" w:rsidRDefault="007F614C">
      <w:pPr>
        <w:rPr>
          <w:rFonts w:asciiTheme="minorHAnsi" w:hAnsiTheme="minorHAnsi"/>
          <w:sz w:val="20"/>
          <w:szCs w:val="20"/>
          <w:lang w:val="en-US"/>
        </w:rPr>
      </w:pPr>
    </w:p>
    <w:p w:rsidR="00B97D19" w:rsidRDefault="00B97D19">
      <w:pPr>
        <w:rPr>
          <w:rFonts w:asciiTheme="minorHAnsi" w:hAnsiTheme="minorHAnsi"/>
          <w:sz w:val="20"/>
          <w:szCs w:val="20"/>
          <w:lang w:val="en-US"/>
        </w:rPr>
      </w:pPr>
    </w:p>
    <w:p w:rsidR="00B97D19" w:rsidRPr="00B97D19" w:rsidRDefault="00B97D19" w:rsidP="00213D63">
      <w:pPr>
        <w:ind w:firstLine="708"/>
        <w:rPr>
          <w:rFonts w:asciiTheme="minorHAnsi" w:hAnsiTheme="minorHAnsi"/>
          <w:sz w:val="24"/>
          <w:szCs w:val="24"/>
        </w:rPr>
      </w:pPr>
      <w:r w:rsidRPr="00213D63">
        <w:rPr>
          <w:rFonts w:asciiTheme="minorHAnsi" w:hAnsiTheme="minorHAnsi"/>
          <w:b/>
          <w:sz w:val="24"/>
          <w:szCs w:val="24"/>
        </w:rPr>
        <w:t>სამუშაო ენა:</w:t>
      </w:r>
      <w:r w:rsidRPr="00B97D19">
        <w:rPr>
          <w:rFonts w:asciiTheme="minorHAnsi" w:hAnsiTheme="minorHAnsi"/>
          <w:sz w:val="24"/>
          <w:szCs w:val="24"/>
        </w:rPr>
        <w:t xml:space="preserve"> </w:t>
      </w:r>
      <w:r w:rsidRPr="00213D63">
        <w:rPr>
          <w:rFonts w:asciiTheme="minorHAnsi" w:hAnsiTheme="minorHAnsi"/>
          <w:sz w:val="24"/>
          <w:szCs w:val="24"/>
        </w:rPr>
        <w:t>რუსული</w:t>
      </w:r>
    </w:p>
    <w:sectPr w:rsidR="00B97D19" w:rsidRPr="00B97D19" w:rsidSect="00D33DF1">
      <w:pgSz w:w="11906" w:h="16838"/>
      <w:pgMar w:top="1440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5D27"/>
    <w:multiLevelType w:val="hybridMultilevel"/>
    <w:tmpl w:val="F1EA27FE"/>
    <w:lvl w:ilvl="0" w:tplc="8572CB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789" w:hanging="360"/>
      </w:pPr>
    </w:lvl>
    <w:lvl w:ilvl="2" w:tplc="0437001B" w:tentative="1">
      <w:start w:val="1"/>
      <w:numFmt w:val="lowerRoman"/>
      <w:lvlText w:val="%3."/>
      <w:lvlJc w:val="right"/>
      <w:pPr>
        <w:ind w:left="2509" w:hanging="180"/>
      </w:pPr>
    </w:lvl>
    <w:lvl w:ilvl="3" w:tplc="0437000F" w:tentative="1">
      <w:start w:val="1"/>
      <w:numFmt w:val="decimal"/>
      <w:lvlText w:val="%4."/>
      <w:lvlJc w:val="left"/>
      <w:pPr>
        <w:ind w:left="3229" w:hanging="360"/>
      </w:pPr>
    </w:lvl>
    <w:lvl w:ilvl="4" w:tplc="04370019" w:tentative="1">
      <w:start w:val="1"/>
      <w:numFmt w:val="lowerLetter"/>
      <w:lvlText w:val="%5."/>
      <w:lvlJc w:val="left"/>
      <w:pPr>
        <w:ind w:left="3949" w:hanging="360"/>
      </w:pPr>
    </w:lvl>
    <w:lvl w:ilvl="5" w:tplc="0437001B" w:tentative="1">
      <w:start w:val="1"/>
      <w:numFmt w:val="lowerRoman"/>
      <w:lvlText w:val="%6."/>
      <w:lvlJc w:val="right"/>
      <w:pPr>
        <w:ind w:left="4669" w:hanging="180"/>
      </w:pPr>
    </w:lvl>
    <w:lvl w:ilvl="6" w:tplc="0437000F" w:tentative="1">
      <w:start w:val="1"/>
      <w:numFmt w:val="decimal"/>
      <w:lvlText w:val="%7."/>
      <w:lvlJc w:val="left"/>
      <w:pPr>
        <w:ind w:left="5389" w:hanging="360"/>
      </w:pPr>
    </w:lvl>
    <w:lvl w:ilvl="7" w:tplc="04370019" w:tentative="1">
      <w:start w:val="1"/>
      <w:numFmt w:val="lowerLetter"/>
      <w:lvlText w:val="%8."/>
      <w:lvlJc w:val="left"/>
      <w:pPr>
        <w:ind w:left="6109" w:hanging="360"/>
      </w:pPr>
    </w:lvl>
    <w:lvl w:ilvl="8" w:tplc="043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B055E"/>
    <w:multiLevelType w:val="hybridMultilevel"/>
    <w:tmpl w:val="103E85A4"/>
    <w:lvl w:ilvl="0" w:tplc="4A808492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570D1"/>
    <w:multiLevelType w:val="hybridMultilevel"/>
    <w:tmpl w:val="57BE8DEA"/>
    <w:lvl w:ilvl="0" w:tplc="B3F0AFD6">
      <w:start w:val="1"/>
      <w:numFmt w:val="decimal"/>
      <w:lvlText w:val="%1."/>
      <w:lvlJc w:val="left"/>
      <w:pPr>
        <w:ind w:left="1506" w:hanging="360"/>
      </w:pPr>
      <w:rPr>
        <w:rFonts w:ascii="Sylfaen" w:hAnsi="Sylfaen" w:hint="default"/>
        <w:b w:val="0"/>
      </w:rPr>
    </w:lvl>
    <w:lvl w:ilvl="1" w:tplc="04370019" w:tentative="1">
      <w:start w:val="1"/>
      <w:numFmt w:val="lowerLetter"/>
      <w:lvlText w:val="%2."/>
      <w:lvlJc w:val="left"/>
      <w:pPr>
        <w:ind w:left="2226" w:hanging="360"/>
      </w:pPr>
    </w:lvl>
    <w:lvl w:ilvl="2" w:tplc="0437001B" w:tentative="1">
      <w:start w:val="1"/>
      <w:numFmt w:val="lowerRoman"/>
      <w:lvlText w:val="%3."/>
      <w:lvlJc w:val="right"/>
      <w:pPr>
        <w:ind w:left="2946" w:hanging="180"/>
      </w:pPr>
    </w:lvl>
    <w:lvl w:ilvl="3" w:tplc="0437000F" w:tentative="1">
      <w:start w:val="1"/>
      <w:numFmt w:val="decimal"/>
      <w:lvlText w:val="%4."/>
      <w:lvlJc w:val="left"/>
      <w:pPr>
        <w:ind w:left="3666" w:hanging="360"/>
      </w:pPr>
    </w:lvl>
    <w:lvl w:ilvl="4" w:tplc="04370019" w:tentative="1">
      <w:start w:val="1"/>
      <w:numFmt w:val="lowerLetter"/>
      <w:lvlText w:val="%5."/>
      <w:lvlJc w:val="left"/>
      <w:pPr>
        <w:ind w:left="4386" w:hanging="360"/>
      </w:pPr>
    </w:lvl>
    <w:lvl w:ilvl="5" w:tplc="0437001B" w:tentative="1">
      <w:start w:val="1"/>
      <w:numFmt w:val="lowerRoman"/>
      <w:lvlText w:val="%6."/>
      <w:lvlJc w:val="right"/>
      <w:pPr>
        <w:ind w:left="5106" w:hanging="180"/>
      </w:pPr>
    </w:lvl>
    <w:lvl w:ilvl="6" w:tplc="0437000F" w:tentative="1">
      <w:start w:val="1"/>
      <w:numFmt w:val="decimal"/>
      <w:lvlText w:val="%7."/>
      <w:lvlJc w:val="left"/>
      <w:pPr>
        <w:ind w:left="5826" w:hanging="360"/>
      </w:pPr>
    </w:lvl>
    <w:lvl w:ilvl="7" w:tplc="04370019" w:tentative="1">
      <w:start w:val="1"/>
      <w:numFmt w:val="lowerLetter"/>
      <w:lvlText w:val="%8."/>
      <w:lvlJc w:val="left"/>
      <w:pPr>
        <w:ind w:left="6546" w:hanging="360"/>
      </w:pPr>
    </w:lvl>
    <w:lvl w:ilvl="8" w:tplc="043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63A74CEB"/>
    <w:multiLevelType w:val="hybridMultilevel"/>
    <w:tmpl w:val="04E292BE"/>
    <w:lvl w:ilvl="0" w:tplc="329E4AE0">
      <w:start w:val="1"/>
      <w:numFmt w:val="decimal"/>
      <w:lvlText w:val="%1."/>
      <w:lvlJc w:val="left"/>
      <w:pPr>
        <w:ind w:left="420" w:hanging="360"/>
      </w:pPr>
      <w:rPr>
        <w:rFonts w:asciiTheme="minorHAnsi" w:eastAsiaTheme="minorHAnsi" w:hAnsiTheme="minorHAnsi" w:cs="Arial"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F8A4851"/>
    <w:multiLevelType w:val="hybridMultilevel"/>
    <w:tmpl w:val="3932887C"/>
    <w:lvl w:ilvl="0" w:tplc="68503B92">
      <w:start w:val="1"/>
      <w:numFmt w:val="decimal"/>
      <w:lvlText w:val="%1."/>
      <w:lvlJc w:val="left"/>
      <w:pPr>
        <w:ind w:left="1395" w:hanging="360"/>
      </w:pPr>
      <w:rPr>
        <w:rFonts w:asciiTheme="minorHAnsi" w:eastAsia="Calibri" w:hAnsiTheme="minorHAnsi" w:cs="Times New Roman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2115" w:hanging="360"/>
      </w:pPr>
    </w:lvl>
    <w:lvl w:ilvl="2" w:tplc="0437001B" w:tentative="1">
      <w:start w:val="1"/>
      <w:numFmt w:val="lowerRoman"/>
      <w:lvlText w:val="%3."/>
      <w:lvlJc w:val="right"/>
      <w:pPr>
        <w:ind w:left="2835" w:hanging="180"/>
      </w:pPr>
    </w:lvl>
    <w:lvl w:ilvl="3" w:tplc="0437000F" w:tentative="1">
      <w:start w:val="1"/>
      <w:numFmt w:val="decimal"/>
      <w:lvlText w:val="%4."/>
      <w:lvlJc w:val="left"/>
      <w:pPr>
        <w:ind w:left="3555" w:hanging="360"/>
      </w:pPr>
    </w:lvl>
    <w:lvl w:ilvl="4" w:tplc="04370019" w:tentative="1">
      <w:start w:val="1"/>
      <w:numFmt w:val="lowerLetter"/>
      <w:lvlText w:val="%5."/>
      <w:lvlJc w:val="left"/>
      <w:pPr>
        <w:ind w:left="4275" w:hanging="360"/>
      </w:pPr>
    </w:lvl>
    <w:lvl w:ilvl="5" w:tplc="0437001B" w:tentative="1">
      <w:start w:val="1"/>
      <w:numFmt w:val="lowerRoman"/>
      <w:lvlText w:val="%6."/>
      <w:lvlJc w:val="right"/>
      <w:pPr>
        <w:ind w:left="4995" w:hanging="180"/>
      </w:pPr>
    </w:lvl>
    <w:lvl w:ilvl="6" w:tplc="0437000F" w:tentative="1">
      <w:start w:val="1"/>
      <w:numFmt w:val="decimal"/>
      <w:lvlText w:val="%7."/>
      <w:lvlJc w:val="left"/>
      <w:pPr>
        <w:ind w:left="5715" w:hanging="360"/>
      </w:pPr>
    </w:lvl>
    <w:lvl w:ilvl="7" w:tplc="04370019" w:tentative="1">
      <w:start w:val="1"/>
      <w:numFmt w:val="lowerLetter"/>
      <w:lvlText w:val="%8."/>
      <w:lvlJc w:val="left"/>
      <w:pPr>
        <w:ind w:left="6435" w:hanging="360"/>
      </w:pPr>
    </w:lvl>
    <w:lvl w:ilvl="8" w:tplc="0437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741F153E"/>
    <w:multiLevelType w:val="hybridMultilevel"/>
    <w:tmpl w:val="8C7C0AEE"/>
    <w:lvl w:ilvl="0" w:tplc="239A18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785" w:hanging="360"/>
      </w:pPr>
    </w:lvl>
    <w:lvl w:ilvl="2" w:tplc="0437001B" w:tentative="1">
      <w:start w:val="1"/>
      <w:numFmt w:val="lowerRoman"/>
      <w:lvlText w:val="%3."/>
      <w:lvlJc w:val="right"/>
      <w:pPr>
        <w:ind w:left="2505" w:hanging="180"/>
      </w:pPr>
    </w:lvl>
    <w:lvl w:ilvl="3" w:tplc="0437000F" w:tentative="1">
      <w:start w:val="1"/>
      <w:numFmt w:val="decimal"/>
      <w:lvlText w:val="%4."/>
      <w:lvlJc w:val="left"/>
      <w:pPr>
        <w:ind w:left="3225" w:hanging="360"/>
      </w:pPr>
    </w:lvl>
    <w:lvl w:ilvl="4" w:tplc="04370019" w:tentative="1">
      <w:start w:val="1"/>
      <w:numFmt w:val="lowerLetter"/>
      <w:lvlText w:val="%5."/>
      <w:lvlJc w:val="left"/>
      <w:pPr>
        <w:ind w:left="3945" w:hanging="360"/>
      </w:pPr>
    </w:lvl>
    <w:lvl w:ilvl="5" w:tplc="0437001B" w:tentative="1">
      <w:start w:val="1"/>
      <w:numFmt w:val="lowerRoman"/>
      <w:lvlText w:val="%6."/>
      <w:lvlJc w:val="right"/>
      <w:pPr>
        <w:ind w:left="4665" w:hanging="180"/>
      </w:pPr>
    </w:lvl>
    <w:lvl w:ilvl="6" w:tplc="0437000F" w:tentative="1">
      <w:start w:val="1"/>
      <w:numFmt w:val="decimal"/>
      <w:lvlText w:val="%7."/>
      <w:lvlJc w:val="left"/>
      <w:pPr>
        <w:ind w:left="5385" w:hanging="360"/>
      </w:pPr>
    </w:lvl>
    <w:lvl w:ilvl="7" w:tplc="04370019" w:tentative="1">
      <w:start w:val="1"/>
      <w:numFmt w:val="lowerLetter"/>
      <w:lvlText w:val="%8."/>
      <w:lvlJc w:val="left"/>
      <w:pPr>
        <w:ind w:left="6105" w:hanging="360"/>
      </w:pPr>
    </w:lvl>
    <w:lvl w:ilvl="8" w:tplc="043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F2"/>
    <w:rsid w:val="000C17D4"/>
    <w:rsid w:val="000C582E"/>
    <w:rsid w:val="00213D63"/>
    <w:rsid w:val="0023105A"/>
    <w:rsid w:val="002568E0"/>
    <w:rsid w:val="0052065E"/>
    <w:rsid w:val="00541B59"/>
    <w:rsid w:val="005915F2"/>
    <w:rsid w:val="006D29AA"/>
    <w:rsid w:val="0078462A"/>
    <w:rsid w:val="007F1E6A"/>
    <w:rsid w:val="007F614C"/>
    <w:rsid w:val="00984E56"/>
    <w:rsid w:val="009F497A"/>
    <w:rsid w:val="00A25572"/>
    <w:rsid w:val="00A36DFB"/>
    <w:rsid w:val="00A56E9C"/>
    <w:rsid w:val="00B67E05"/>
    <w:rsid w:val="00B97D19"/>
    <w:rsid w:val="00D33DF1"/>
    <w:rsid w:val="00D62A3F"/>
    <w:rsid w:val="00D90A53"/>
    <w:rsid w:val="00E6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CBDD07-0FFB-41B3-AF44-4F1A095E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F2"/>
    <w:pPr>
      <w:spacing w:after="0" w:line="240" w:lineRule="auto"/>
    </w:pPr>
    <w:rPr>
      <w:rFonts w:ascii="Calibri" w:hAnsi="Calibri" w:cs="Times New Roman"/>
      <w:lang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5F2"/>
    <w:pPr>
      <w:ind w:left="720"/>
      <w:contextualSpacing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984E5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E6A"/>
    <w:rPr>
      <w:rFonts w:ascii="Segoe UI" w:hAnsi="Segoe UI" w:cs="Segoe UI"/>
      <w:sz w:val="18"/>
      <w:szCs w:val="18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Osepashvili</dc:creator>
  <cp:keywords/>
  <dc:description/>
  <cp:lastModifiedBy>Ketevan Osepashvili</cp:lastModifiedBy>
  <cp:revision>19</cp:revision>
  <cp:lastPrinted>2018-03-22T07:59:00Z</cp:lastPrinted>
  <dcterms:created xsi:type="dcterms:W3CDTF">2018-03-21T11:08:00Z</dcterms:created>
  <dcterms:modified xsi:type="dcterms:W3CDTF">2018-03-22T10:45:00Z</dcterms:modified>
</cp:coreProperties>
</file>